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42" w:rsidRDefault="00FC2961" w:rsidP="00342D83">
      <w:pPr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 w:rsidRPr="00FC2961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2E09F0" wp14:editId="203FFD01">
                <wp:simplePos x="0" y="0"/>
                <wp:positionH relativeFrom="leftMargin">
                  <wp:align>right</wp:align>
                </wp:positionH>
                <wp:positionV relativeFrom="paragraph">
                  <wp:posOffset>297</wp:posOffset>
                </wp:positionV>
                <wp:extent cx="664845" cy="337820"/>
                <wp:effectExtent l="0" t="0" r="20955" b="241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961" w:rsidRDefault="00FC296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E09F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15pt;margin-top:0;width:52.35pt;height:26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">
                <v:textbox>
                  <w:txbxContent>
                    <w:p w:rsidR="00FC2961" w:rsidRDefault="00FC296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3E42" w:rsidRPr="00E13E42">
        <w:rPr>
          <w:rFonts w:ascii="標楷體" w:eastAsia="標楷體" w:hAnsi="標楷體" w:hint="eastAsia"/>
          <w:sz w:val="36"/>
        </w:rPr>
        <w:t>國立高雄師範大學因應新冠肺炎疫情</w:t>
      </w:r>
    </w:p>
    <w:p w:rsidR="00342D83" w:rsidRPr="0091558E" w:rsidRDefault="00E13E42" w:rsidP="00342D83">
      <w:pPr>
        <w:jc w:val="center"/>
        <w:rPr>
          <w:rFonts w:ascii="標楷體" w:eastAsia="標楷體" w:hAnsi="標楷體"/>
        </w:rPr>
      </w:pPr>
      <w:r w:rsidRPr="00E13E42">
        <w:rPr>
          <w:rFonts w:ascii="標楷體" w:eastAsia="標楷體" w:hAnsi="標楷體" w:hint="eastAsia"/>
          <w:sz w:val="36"/>
        </w:rPr>
        <w:t>教師授課防疫演練執行情形回覆表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15504" w:rsidRPr="0091558E" w:rsidTr="00342D83">
        <w:tc>
          <w:tcPr>
            <w:tcW w:w="2074" w:type="dxa"/>
          </w:tcPr>
          <w:p w:rsidR="00515504" w:rsidRPr="0091558E" w:rsidRDefault="00515504" w:rsidP="00515504">
            <w:pPr>
              <w:jc w:val="center"/>
              <w:rPr>
                <w:rFonts w:ascii="標楷體" w:eastAsia="標楷體" w:hAnsi="標楷體"/>
              </w:rPr>
            </w:pPr>
            <w:r w:rsidRPr="0091558E">
              <w:rPr>
                <w:rFonts w:ascii="標楷體" w:eastAsia="標楷體" w:hAnsi="標楷體" w:hint="eastAsia"/>
              </w:rPr>
              <w:t>開課班級</w:t>
            </w:r>
          </w:p>
        </w:tc>
        <w:tc>
          <w:tcPr>
            <w:tcW w:w="2074" w:type="dxa"/>
          </w:tcPr>
          <w:p w:rsidR="00515504" w:rsidRPr="0091558E" w:rsidRDefault="00515504" w:rsidP="00515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515504" w:rsidRPr="0091558E" w:rsidRDefault="00515504" w:rsidP="00515504">
            <w:pPr>
              <w:jc w:val="center"/>
              <w:rPr>
                <w:rFonts w:ascii="標楷體" w:eastAsia="標楷體" w:hAnsi="標楷體"/>
              </w:rPr>
            </w:pPr>
            <w:r w:rsidRPr="0091558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2074" w:type="dxa"/>
          </w:tcPr>
          <w:p w:rsidR="00515504" w:rsidRPr="0091558E" w:rsidRDefault="00515504" w:rsidP="0051550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15504" w:rsidRPr="0091558E" w:rsidTr="00342D83">
        <w:tc>
          <w:tcPr>
            <w:tcW w:w="2074" w:type="dxa"/>
          </w:tcPr>
          <w:p w:rsidR="00515504" w:rsidRPr="0091558E" w:rsidRDefault="00515504" w:rsidP="00515504">
            <w:pPr>
              <w:jc w:val="center"/>
              <w:rPr>
                <w:rFonts w:ascii="標楷體" w:eastAsia="標楷體" w:hAnsi="標楷體"/>
              </w:rPr>
            </w:pPr>
            <w:r w:rsidRPr="0091558E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074" w:type="dxa"/>
          </w:tcPr>
          <w:p w:rsidR="00515504" w:rsidRPr="0091558E" w:rsidRDefault="00515504" w:rsidP="0051550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515504" w:rsidRPr="0091558E" w:rsidRDefault="00515504" w:rsidP="00515504">
            <w:pPr>
              <w:jc w:val="center"/>
              <w:rPr>
                <w:rFonts w:ascii="標楷體" w:eastAsia="標楷體" w:hAnsi="標楷體"/>
              </w:rPr>
            </w:pPr>
            <w:r w:rsidRPr="0091558E">
              <w:rPr>
                <w:rFonts w:ascii="標楷體" w:eastAsia="標楷體" w:hAnsi="標楷體" w:hint="eastAsia"/>
              </w:rPr>
              <w:t>教師連絡電話</w:t>
            </w:r>
          </w:p>
        </w:tc>
        <w:tc>
          <w:tcPr>
            <w:tcW w:w="2074" w:type="dxa"/>
          </w:tcPr>
          <w:p w:rsidR="00515504" w:rsidRPr="0091558E" w:rsidRDefault="00515504" w:rsidP="0051550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61AC" w:rsidRPr="0091558E" w:rsidTr="00342D83">
        <w:tc>
          <w:tcPr>
            <w:tcW w:w="2074" w:type="dxa"/>
          </w:tcPr>
          <w:p w:rsidR="000161AC" w:rsidRPr="0091558E" w:rsidRDefault="000161AC" w:rsidP="000161AC">
            <w:pPr>
              <w:jc w:val="center"/>
              <w:rPr>
                <w:rFonts w:ascii="標楷體" w:eastAsia="標楷體" w:hAnsi="標楷體"/>
              </w:rPr>
            </w:pPr>
            <w:r w:rsidRPr="0091558E">
              <w:rPr>
                <w:rFonts w:ascii="標楷體" w:eastAsia="標楷體" w:hAnsi="標楷體" w:hint="eastAsia"/>
              </w:rPr>
              <w:t xml:space="preserve">演練日期 </w:t>
            </w:r>
          </w:p>
        </w:tc>
        <w:tc>
          <w:tcPr>
            <w:tcW w:w="2074" w:type="dxa"/>
          </w:tcPr>
          <w:p w:rsidR="000161AC" w:rsidRPr="0091558E" w:rsidRDefault="000161AC" w:rsidP="000161AC">
            <w:pPr>
              <w:rPr>
                <w:rFonts w:ascii="標楷體" w:eastAsia="標楷體" w:hAnsi="標楷體"/>
              </w:rPr>
            </w:pPr>
            <w:r w:rsidRPr="0091558E">
              <w:rPr>
                <w:rFonts w:ascii="標楷體" w:eastAsia="標楷體" w:hAnsi="標楷體"/>
              </w:rPr>
              <w:t>109</w:t>
            </w:r>
            <w:r w:rsidRPr="0091558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1558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 w:rsidRPr="0091558E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74" w:type="dxa"/>
          </w:tcPr>
          <w:p w:rsidR="000161AC" w:rsidRPr="0091558E" w:rsidRDefault="000161AC" w:rsidP="000161AC">
            <w:pPr>
              <w:jc w:val="center"/>
              <w:rPr>
                <w:rFonts w:ascii="標楷體" w:eastAsia="標楷體" w:hAnsi="標楷體"/>
              </w:rPr>
            </w:pPr>
            <w:r w:rsidRPr="0091558E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2074" w:type="dxa"/>
          </w:tcPr>
          <w:p w:rsidR="000161AC" w:rsidRPr="0091558E" w:rsidRDefault="000161AC" w:rsidP="000161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1127" w:rsidRPr="0091558E" w:rsidTr="00342D83">
        <w:tc>
          <w:tcPr>
            <w:tcW w:w="2074" w:type="dxa"/>
          </w:tcPr>
          <w:p w:rsidR="00351127" w:rsidRPr="0091558E" w:rsidRDefault="00351127" w:rsidP="00351127">
            <w:pPr>
              <w:jc w:val="center"/>
              <w:rPr>
                <w:rFonts w:ascii="標楷體" w:eastAsia="標楷體" w:hAnsi="標楷體"/>
              </w:rPr>
            </w:pPr>
            <w:r w:rsidRPr="0091558E">
              <w:rPr>
                <w:rFonts w:ascii="標楷體" w:eastAsia="標楷體" w:hAnsi="標楷體" w:hint="eastAsia"/>
              </w:rPr>
              <w:t>選修人數</w:t>
            </w:r>
          </w:p>
        </w:tc>
        <w:tc>
          <w:tcPr>
            <w:tcW w:w="2074" w:type="dxa"/>
          </w:tcPr>
          <w:p w:rsidR="00351127" w:rsidRPr="0091558E" w:rsidRDefault="00351127" w:rsidP="003511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351127" w:rsidRPr="0091558E" w:rsidRDefault="00351127" w:rsidP="00351127">
            <w:pPr>
              <w:jc w:val="center"/>
              <w:rPr>
                <w:rFonts w:ascii="標楷體" w:eastAsia="標楷體" w:hAnsi="標楷體"/>
              </w:rPr>
            </w:pPr>
            <w:r w:rsidRPr="0091558E">
              <w:rPr>
                <w:rFonts w:ascii="標楷體" w:eastAsia="標楷體" w:hAnsi="標楷體" w:hint="eastAsia"/>
              </w:rPr>
              <w:t>參與演練人數</w:t>
            </w:r>
          </w:p>
        </w:tc>
        <w:tc>
          <w:tcPr>
            <w:tcW w:w="2074" w:type="dxa"/>
          </w:tcPr>
          <w:p w:rsidR="00351127" w:rsidRPr="0091558E" w:rsidRDefault="00351127" w:rsidP="003511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1127" w:rsidRPr="0091558E" w:rsidTr="00814650">
        <w:tc>
          <w:tcPr>
            <w:tcW w:w="2074" w:type="dxa"/>
          </w:tcPr>
          <w:p w:rsidR="00351127" w:rsidRPr="0091558E" w:rsidRDefault="00351127" w:rsidP="00351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</w:t>
            </w:r>
            <w:r>
              <w:rPr>
                <w:rFonts w:ascii="標楷體" w:eastAsia="標楷體" w:hAnsi="標楷體"/>
              </w:rPr>
              <w:t>練方式</w:t>
            </w:r>
          </w:p>
        </w:tc>
        <w:tc>
          <w:tcPr>
            <w:tcW w:w="6222" w:type="dxa"/>
            <w:gridSpan w:val="3"/>
          </w:tcPr>
          <w:p w:rsidR="00351127" w:rsidRDefault="00351127" w:rsidP="00351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□校內視</w:t>
            </w:r>
            <w:r>
              <w:rPr>
                <w:rFonts w:ascii="標楷體" w:eastAsia="標楷體" w:hAnsi="標楷體"/>
              </w:rPr>
              <w:t>訊平台課程</w:t>
            </w:r>
            <w:r>
              <w:rPr>
                <w:rFonts w:ascii="標楷體" w:eastAsia="標楷體" w:hAnsi="標楷體" w:hint="eastAsia"/>
              </w:rPr>
              <w:t>測</w:t>
            </w:r>
            <w:r>
              <w:rPr>
                <w:rFonts w:ascii="標楷體" w:eastAsia="標楷體" w:hAnsi="標楷體"/>
              </w:rPr>
              <w:t>試</w:t>
            </w:r>
          </w:p>
          <w:p w:rsidR="00351127" w:rsidRPr="0091558E" w:rsidRDefault="00351127" w:rsidP="00351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□校</w:t>
            </w:r>
            <w:r>
              <w:rPr>
                <w:rFonts w:ascii="標楷體" w:eastAsia="標楷體" w:hAnsi="標楷體"/>
              </w:rPr>
              <w:t>外</w:t>
            </w:r>
            <w:r>
              <w:rPr>
                <w:rFonts w:ascii="標楷體" w:eastAsia="標楷體" w:hAnsi="標楷體" w:hint="eastAsia"/>
              </w:rPr>
              <w:t>防</w:t>
            </w:r>
            <w:r>
              <w:rPr>
                <w:rFonts w:ascii="標楷體" w:eastAsia="標楷體" w:hAnsi="標楷體"/>
              </w:rPr>
              <w:t>疫模擬演練</w:t>
            </w:r>
          </w:p>
        </w:tc>
      </w:tr>
      <w:tr w:rsidR="00710618" w:rsidRPr="0091558E" w:rsidTr="0052338C">
        <w:tc>
          <w:tcPr>
            <w:tcW w:w="2074" w:type="dxa"/>
          </w:tcPr>
          <w:p w:rsidR="00710618" w:rsidRPr="0091558E" w:rsidRDefault="00710618" w:rsidP="003511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遠距</w:t>
            </w:r>
            <w:r>
              <w:rPr>
                <w:rFonts w:ascii="標楷體" w:eastAsia="標楷體" w:hAnsi="標楷體"/>
              </w:rPr>
              <w:t>教學方式</w:t>
            </w:r>
          </w:p>
        </w:tc>
        <w:tc>
          <w:tcPr>
            <w:tcW w:w="6222" w:type="dxa"/>
            <w:gridSpan w:val="3"/>
          </w:tcPr>
          <w:p w:rsidR="00443F15" w:rsidRPr="00AE3D71" w:rsidRDefault="00443F15" w:rsidP="00443F15">
            <w:pPr>
              <w:ind w:leftChars="14" w:left="34"/>
              <w:rPr>
                <w:rFonts w:ascii="標楷體" w:eastAsia="標楷體" w:hAnsi="標楷體"/>
              </w:rPr>
            </w:pPr>
            <w:r w:rsidRPr="00AE3D7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同步即時線上教學</w:t>
            </w:r>
          </w:p>
          <w:p w:rsidR="00443F15" w:rsidRPr="00AE3D71" w:rsidRDefault="00443F15" w:rsidP="00443F15">
            <w:pPr>
              <w:ind w:leftChars="14" w:left="34"/>
              <w:rPr>
                <w:rFonts w:ascii="標楷體" w:eastAsia="標楷體" w:hAnsi="標楷體"/>
              </w:rPr>
            </w:pPr>
            <w:r w:rsidRPr="00AE3D71">
              <w:rPr>
                <w:rFonts w:ascii="標楷體" w:eastAsia="標楷體" w:hAnsi="標楷體" w:hint="eastAsia"/>
              </w:rPr>
              <w:t>□課堂錄影後上傳檔案</w:t>
            </w:r>
            <w:r>
              <w:rPr>
                <w:rFonts w:ascii="標楷體" w:eastAsia="標楷體" w:hAnsi="標楷體" w:hint="eastAsia"/>
              </w:rPr>
              <w:t>(新系統)</w:t>
            </w:r>
          </w:p>
          <w:p w:rsidR="00443F15" w:rsidRDefault="00443F15" w:rsidP="00443F15">
            <w:pPr>
              <w:ind w:leftChars="14" w:left="34"/>
              <w:rPr>
                <w:rFonts w:ascii="標楷體" w:eastAsia="標楷體" w:hAnsi="標楷體"/>
              </w:rPr>
            </w:pPr>
            <w:r w:rsidRPr="00AE3D71">
              <w:rPr>
                <w:rFonts w:ascii="標楷體" w:eastAsia="標楷體" w:hAnsi="標楷體" w:hint="eastAsia"/>
              </w:rPr>
              <w:t>□課堂錄影後上傳檔案</w:t>
            </w:r>
            <w:r>
              <w:rPr>
                <w:rFonts w:ascii="標楷體" w:eastAsia="標楷體" w:hAnsi="標楷體" w:hint="eastAsia"/>
              </w:rPr>
              <w:t>(舊數位教學平台)</w:t>
            </w:r>
          </w:p>
          <w:p w:rsidR="00443F15" w:rsidRDefault="00443F15" w:rsidP="00443F15">
            <w:pPr>
              <w:ind w:leftChars="14" w:lef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E3D71">
              <w:rPr>
                <w:rFonts w:ascii="標楷體" w:eastAsia="標楷體" w:hAnsi="標楷體" w:hint="eastAsia"/>
              </w:rPr>
              <w:t>教材檔案上傳</w:t>
            </w:r>
            <w:r>
              <w:rPr>
                <w:rFonts w:ascii="標楷體" w:eastAsia="標楷體" w:hAnsi="標楷體" w:hint="eastAsia"/>
              </w:rPr>
              <w:t>(新系統)</w:t>
            </w:r>
          </w:p>
          <w:p w:rsidR="00443F15" w:rsidRPr="00AE3D71" w:rsidRDefault="00443F15" w:rsidP="00443F15">
            <w:pPr>
              <w:ind w:leftChars="14" w:left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E3D71">
              <w:rPr>
                <w:rFonts w:ascii="標楷體" w:eastAsia="標楷體" w:hAnsi="標楷體" w:hint="eastAsia"/>
              </w:rPr>
              <w:t>教材檔案上傳</w:t>
            </w:r>
            <w:r>
              <w:rPr>
                <w:rFonts w:ascii="標楷體" w:eastAsia="標楷體" w:hAnsi="標楷體" w:hint="eastAsia"/>
              </w:rPr>
              <w:t>(舊數位教學平台)</w:t>
            </w:r>
          </w:p>
          <w:p w:rsidR="00710618" w:rsidRPr="005076CB" w:rsidRDefault="00443F15" w:rsidP="00443F15">
            <w:pPr>
              <w:rPr>
                <w:rFonts w:ascii="標楷體" w:eastAsia="標楷體" w:hAnsi="標楷體"/>
              </w:rPr>
            </w:pPr>
            <w:r w:rsidRPr="00AE3D71">
              <w:rPr>
                <w:rFonts w:ascii="標楷體" w:eastAsia="標楷體" w:hAnsi="標楷體" w:hint="eastAsia"/>
              </w:rPr>
              <w:t>□其它(</w:t>
            </w:r>
            <w:r>
              <w:rPr>
                <w:rFonts w:ascii="標楷體" w:eastAsia="標楷體" w:hAnsi="標楷體" w:hint="eastAsia"/>
              </w:rPr>
              <w:t>例如：</w:t>
            </w:r>
            <w:r w:rsidRPr="006C1E89">
              <w:rPr>
                <w:rFonts w:eastAsia="標楷體" w:cstheme="minorHAnsi"/>
              </w:rPr>
              <w:t>line, fb, youtube</w:t>
            </w:r>
            <w:r>
              <w:rPr>
                <w:rFonts w:ascii="標楷體" w:eastAsia="標楷體" w:hAnsi="標楷體" w:hint="eastAsia"/>
              </w:rPr>
              <w:t>等</w:t>
            </w:r>
            <w:r w:rsidRPr="00AE3D71">
              <w:rPr>
                <w:rFonts w:ascii="標楷體" w:eastAsia="標楷體" w:hAnsi="標楷體" w:hint="eastAsia"/>
              </w:rPr>
              <w:t>請註明)：</w:t>
            </w:r>
            <w:r w:rsidRPr="003852A1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351127" w:rsidRPr="0091558E" w:rsidTr="00443F15">
        <w:trPr>
          <w:trHeight w:val="554"/>
        </w:trPr>
        <w:tc>
          <w:tcPr>
            <w:tcW w:w="2074" w:type="dxa"/>
          </w:tcPr>
          <w:p w:rsidR="00351127" w:rsidRPr="0091558E" w:rsidRDefault="00351127" w:rsidP="00351127">
            <w:pPr>
              <w:jc w:val="center"/>
              <w:rPr>
                <w:rFonts w:ascii="標楷體" w:eastAsia="標楷體" w:hAnsi="標楷體"/>
              </w:rPr>
            </w:pPr>
            <w:r w:rsidRPr="0091558E">
              <w:rPr>
                <w:rFonts w:ascii="標楷體" w:eastAsia="標楷體" w:hAnsi="標楷體" w:hint="eastAsia"/>
              </w:rPr>
              <w:t>原上課地點</w:t>
            </w:r>
          </w:p>
        </w:tc>
        <w:tc>
          <w:tcPr>
            <w:tcW w:w="2074" w:type="dxa"/>
          </w:tcPr>
          <w:p w:rsidR="00351127" w:rsidRPr="0091558E" w:rsidRDefault="00351127" w:rsidP="003511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</w:tcPr>
          <w:p w:rsidR="00351127" w:rsidRPr="0091558E" w:rsidRDefault="00351127" w:rsidP="00351127">
            <w:pPr>
              <w:jc w:val="center"/>
              <w:rPr>
                <w:rFonts w:ascii="標楷體" w:eastAsia="標楷體" w:hAnsi="標楷體"/>
              </w:rPr>
            </w:pPr>
            <w:r w:rsidRPr="0091558E">
              <w:rPr>
                <w:rFonts w:ascii="標楷體" w:eastAsia="標楷體" w:hAnsi="標楷體" w:hint="eastAsia"/>
              </w:rPr>
              <w:t>實際</w:t>
            </w:r>
            <w:r>
              <w:rPr>
                <w:rFonts w:ascii="標楷體" w:eastAsia="標楷體" w:hAnsi="標楷體" w:hint="eastAsia"/>
              </w:rPr>
              <w:t>演</w:t>
            </w:r>
            <w:r>
              <w:rPr>
                <w:rFonts w:ascii="標楷體" w:eastAsia="標楷體" w:hAnsi="標楷體"/>
              </w:rPr>
              <w:t>練</w:t>
            </w:r>
            <w:r w:rsidRPr="0091558E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074" w:type="dxa"/>
          </w:tcPr>
          <w:p w:rsidR="00351127" w:rsidRPr="0091558E" w:rsidRDefault="00351127" w:rsidP="003511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1127" w:rsidRPr="0091558E" w:rsidTr="00B61F8B">
        <w:trPr>
          <w:trHeight w:val="686"/>
        </w:trPr>
        <w:tc>
          <w:tcPr>
            <w:tcW w:w="2074" w:type="dxa"/>
          </w:tcPr>
          <w:p w:rsidR="00351127" w:rsidRPr="0091558E" w:rsidRDefault="00351127" w:rsidP="00B61F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通知學生之管道</w:t>
            </w:r>
          </w:p>
        </w:tc>
        <w:tc>
          <w:tcPr>
            <w:tcW w:w="6222" w:type="dxa"/>
            <w:gridSpan w:val="3"/>
          </w:tcPr>
          <w:p w:rsidR="00351127" w:rsidRPr="00450FA8" w:rsidRDefault="00351127" w:rsidP="00351127">
            <w:pPr>
              <w:rPr>
                <w:rFonts w:ascii="標楷體" w:eastAsia="標楷體" w:hAnsi="標楷體"/>
              </w:rPr>
            </w:pPr>
          </w:p>
        </w:tc>
      </w:tr>
    </w:tbl>
    <w:p w:rsidR="00DF7C0E" w:rsidRDefault="00DF7C0E" w:rsidP="000C0911">
      <w:pPr>
        <w:spacing w:befor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說明:</w:t>
      </w:r>
    </w:p>
    <w:p w:rsidR="00DF7C0E" w:rsidRDefault="00DF7C0E" w:rsidP="00443F15">
      <w:pPr>
        <w:spacing w:before="100" w:beforeAutospacing="1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、</w:t>
      </w:r>
      <w:r w:rsidR="0077650D">
        <w:rPr>
          <w:rFonts w:ascii="標楷體" w:eastAsia="標楷體" w:hAnsi="標楷體" w:hint="eastAsia"/>
        </w:rPr>
        <w:t>請老師提供下列佐證畫面各項目1</w:t>
      </w:r>
      <w:r w:rsidR="0077650D">
        <w:rPr>
          <w:rFonts w:ascii="標楷體" w:eastAsia="標楷體" w:hAnsi="標楷體"/>
        </w:rPr>
        <w:t>~2</w:t>
      </w:r>
      <w:r w:rsidR="0077650D">
        <w:rPr>
          <w:rFonts w:ascii="標楷體" w:eastAsia="標楷體" w:hAnsi="標楷體" w:hint="eastAsia"/>
        </w:rPr>
        <w:t>張(</w:t>
      </w:r>
      <w:r w:rsidR="000C0911">
        <w:rPr>
          <w:rFonts w:ascii="標楷體" w:eastAsia="標楷體" w:hAnsi="標楷體" w:hint="eastAsia"/>
        </w:rPr>
        <w:t>以</w:t>
      </w:r>
      <w:r w:rsidR="0077650D">
        <w:rPr>
          <w:rFonts w:ascii="標楷體" w:eastAsia="標楷體" w:hAnsi="標楷體" w:hint="eastAsia"/>
        </w:rPr>
        <w:t>實際狀況提供</w:t>
      </w:r>
      <w:r w:rsidR="000C0911">
        <w:rPr>
          <w:rFonts w:ascii="標楷體" w:eastAsia="標楷體" w:hAnsi="標楷體" w:hint="eastAsia"/>
        </w:rPr>
        <w:t>以</w:t>
      </w:r>
      <w:r w:rsidR="001B6F4D">
        <w:rPr>
          <w:rFonts w:ascii="標楷體" w:eastAsia="標楷體" w:hAnsi="標楷體" w:hint="eastAsia"/>
        </w:rPr>
        <w:t>滿足</w:t>
      </w:r>
      <w:r w:rsidR="0077650D">
        <w:rPr>
          <w:rFonts w:ascii="標楷體" w:eastAsia="標楷體" w:hAnsi="標楷體" w:hint="eastAsia"/>
        </w:rPr>
        <w:t>教育部的要求重點:</w:t>
      </w:r>
      <w:r w:rsidR="000C0911">
        <w:rPr>
          <w:rFonts w:ascii="標楷體" w:eastAsia="標楷體" w:hAnsi="標楷體" w:hint="eastAsia"/>
        </w:rPr>
        <w:t>教材、</w:t>
      </w:r>
      <w:r w:rsidR="0077650D">
        <w:rPr>
          <w:rFonts w:ascii="標楷體" w:eastAsia="標楷體" w:hAnsi="標楷體" w:hint="eastAsia"/>
        </w:rPr>
        <w:t>觀課紀錄、作業、同步</w:t>
      </w:r>
      <w:r w:rsidR="002B5162">
        <w:rPr>
          <w:rFonts w:ascii="標楷體" w:eastAsia="標楷體" w:hAnsi="標楷體" w:hint="eastAsia"/>
        </w:rPr>
        <w:t>或</w:t>
      </w:r>
      <w:r w:rsidR="002B5162">
        <w:rPr>
          <w:rFonts w:ascii="標楷體" w:eastAsia="標楷體" w:hAnsi="標楷體"/>
        </w:rPr>
        <w:t>非同步</w:t>
      </w:r>
      <w:r w:rsidR="0077650D">
        <w:rPr>
          <w:rFonts w:ascii="標楷體" w:eastAsia="標楷體" w:hAnsi="標楷體" w:hint="eastAsia"/>
        </w:rPr>
        <w:t>畫面</w:t>
      </w:r>
      <w:r>
        <w:rPr>
          <w:rFonts w:ascii="標楷體" w:eastAsia="標楷體" w:hAnsi="標楷體" w:hint="eastAsia"/>
        </w:rPr>
        <w:t>等)。</w:t>
      </w:r>
    </w:p>
    <w:p w:rsidR="0091558E" w:rsidRPr="0091558E" w:rsidRDefault="00DF7C0E" w:rsidP="00443F1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標</w:t>
      </w:r>
      <w:r w:rsidR="003B7CA4">
        <w:rPr>
          <w:rFonts w:ascii="標楷體" w:eastAsia="標楷體" w:hAnsi="標楷體" w:hint="eastAsia"/>
        </w:rPr>
        <w:t>記</w:t>
      </w:r>
      <w:r w:rsidR="00914DE9">
        <w:rPr>
          <w:rFonts w:ascii="標楷體" w:eastAsia="標楷體" w:hAnsi="標楷體" w:hint="eastAsia"/>
        </w:rPr>
        <w:t>「</w:t>
      </w:r>
      <w:r w:rsidR="003B7CA4">
        <w:rPr>
          <w:rFonts w:ascii="標楷體" w:eastAsia="標楷體" w:hAnsi="標楷體" w:hint="eastAsia"/>
        </w:rPr>
        <w:t>*</w:t>
      </w:r>
      <w:r w:rsidR="00914DE9">
        <w:rPr>
          <w:rFonts w:ascii="標楷體" w:eastAsia="標楷體" w:hAnsi="標楷體" w:hint="eastAsia"/>
        </w:rPr>
        <w:t>」</w:t>
      </w:r>
      <w:r w:rsidR="003B7CA4">
        <w:rPr>
          <w:rFonts w:ascii="標楷體" w:eastAsia="標楷體" w:hAnsi="標楷體" w:hint="eastAsia"/>
        </w:rPr>
        <w:t>部分</w:t>
      </w:r>
      <w:r w:rsidR="00CE5188">
        <w:rPr>
          <w:rFonts w:ascii="標楷體" w:eastAsia="標楷體" w:hAnsi="標楷體" w:hint="eastAsia"/>
        </w:rPr>
        <w:t>為必須提供之佐證資料</w:t>
      </w:r>
      <w:r>
        <w:rPr>
          <w:rFonts w:ascii="標楷體" w:eastAsia="標楷體" w:hAnsi="標楷體" w:hint="eastAsia"/>
        </w:rPr>
        <w:t>，</w:t>
      </w:r>
      <w:r w:rsidR="0077650D" w:rsidRPr="0077650D">
        <w:rPr>
          <w:rFonts w:ascii="標楷體" w:eastAsia="標楷體" w:hAnsi="標楷體" w:hint="eastAsia"/>
        </w:rPr>
        <w:t xml:space="preserve"> </w:t>
      </w:r>
      <w:r w:rsidR="00111C53">
        <w:rPr>
          <w:rFonts w:ascii="標楷體" w:eastAsia="標楷體" w:hAnsi="標楷體" w:hint="eastAsia"/>
        </w:rPr>
        <w:t>本資料請老師</w:t>
      </w:r>
      <w:r w:rsidR="00D64FD5">
        <w:rPr>
          <w:rFonts w:ascii="標楷體" w:eastAsia="標楷體" w:hAnsi="標楷體" w:hint="eastAsia"/>
        </w:rPr>
        <w:t>如實</w:t>
      </w:r>
      <w:r w:rsidR="00111C53">
        <w:rPr>
          <w:rFonts w:ascii="標楷體" w:eastAsia="標楷體" w:hAnsi="標楷體" w:hint="eastAsia"/>
        </w:rPr>
        <w:t>填寫、以備未來教育部檢核。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42D83" w:rsidRPr="0091558E" w:rsidTr="00342D83">
        <w:tc>
          <w:tcPr>
            <w:tcW w:w="8296" w:type="dxa"/>
          </w:tcPr>
          <w:p w:rsidR="00342D83" w:rsidRDefault="002B5162" w:rsidP="000A1724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*</w:t>
            </w:r>
            <w:r w:rsidR="00CE5188" w:rsidRPr="002B5162">
              <w:rPr>
                <w:rFonts w:ascii="標楷體" w:eastAsia="標楷體" w:hAnsi="標楷體" w:hint="eastAsia"/>
                <w:color w:val="FF0000"/>
              </w:rPr>
              <w:t>同步遠距畫面</w:t>
            </w:r>
            <w:r w:rsidR="0016760D">
              <w:rPr>
                <w:rFonts w:ascii="標楷體" w:eastAsia="標楷體" w:hAnsi="標楷體" w:hint="eastAsia"/>
                <w:color w:val="FF0000"/>
              </w:rPr>
              <w:t>或其他可視訊同步軟體</w:t>
            </w:r>
          </w:p>
          <w:p w:rsidR="002B5162" w:rsidRPr="0091558E" w:rsidRDefault="00914DE9" w:rsidP="000A17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FF0000"/>
              </w:rPr>
              <w:t>*</w:t>
            </w:r>
            <w:r w:rsidR="002B5162">
              <w:rPr>
                <w:rFonts w:ascii="標楷體" w:eastAsia="標楷體" w:hAnsi="標楷體" w:hint="eastAsia"/>
                <w:color w:val="FF0000"/>
              </w:rPr>
              <w:t>非</w:t>
            </w:r>
            <w:r w:rsidR="002B5162">
              <w:rPr>
                <w:rFonts w:ascii="標楷體" w:eastAsia="標楷體" w:hAnsi="標楷體"/>
                <w:color w:val="FF0000"/>
              </w:rPr>
              <w:t>同步遠距</w:t>
            </w:r>
            <w:r w:rsidR="002B5162">
              <w:rPr>
                <w:rFonts w:ascii="標楷體" w:eastAsia="標楷體" w:hAnsi="標楷體" w:hint="eastAsia"/>
                <w:color w:val="FF0000"/>
              </w:rPr>
              <w:t>之部</w:t>
            </w:r>
            <w:r w:rsidR="002B5162">
              <w:rPr>
                <w:rFonts w:ascii="標楷體" w:eastAsia="標楷體" w:hAnsi="標楷體"/>
                <w:color w:val="FF0000"/>
              </w:rPr>
              <w:t>分</w:t>
            </w:r>
            <w:r w:rsidR="002B5162">
              <w:rPr>
                <w:rFonts w:ascii="標楷體" w:eastAsia="標楷體" w:hAnsi="標楷體" w:hint="eastAsia"/>
                <w:color w:val="FF0000"/>
              </w:rPr>
              <w:t>教</w:t>
            </w:r>
            <w:r w:rsidR="002B5162">
              <w:rPr>
                <w:rFonts w:ascii="標楷體" w:eastAsia="標楷體" w:hAnsi="標楷體"/>
                <w:color w:val="FF0000"/>
              </w:rPr>
              <w:t>材</w:t>
            </w:r>
            <w:r w:rsidR="002B5162">
              <w:rPr>
                <w:rFonts w:ascii="標楷體" w:eastAsia="標楷體" w:hAnsi="標楷體" w:hint="eastAsia"/>
                <w:color w:val="FF0000"/>
              </w:rPr>
              <w:t>、</w:t>
            </w:r>
            <w:r w:rsidR="002B5162">
              <w:rPr>
                <w:rFonts w:ascii="標楷體" w:eastAsia="標楷體" w:hAnsi="標楷體"/>
                <w:color w:val="FF0000"/>
              </w:rPr>
              <w:t>教材</w:t>
            </w:r>
            <w:r w:rsidR="002B5162">
              <w:rPr>
                <w:rFonts w:ascii="標楷體" w:eastAsia="標楷體" w:hAnsi="標楷體" w:hint="eastAsia"/>
                <w:color w:val="FF0000"/>
              </w:rPr>
              <w:t>作</w:t>
            </w:r>
            <w:r w:rsidR="002B5162">
              <w:rPr>
                <w:rFonts w:ascii="標楷體" w:eastAsia="標楷體" w:hAnsi="標楷體"/>
                <w:color w:val="FF0000"/>
              </w:rPr>
              <w:t>業等資料</w:t>
            </w:r>
            <w:r w:rsidR="002B5162">
              <w:rPr>
                <w:rFonts w:ascii="標楷體" w:eastAsia="標楷體" w:hAnsi="標楷體" w:hint="eastAsia"/>
                <w:color w:val="FF0000"/>
              </w:rPr>
              <w:t>畫</w:t>
            </w:r>
            <w:r w:rsidR="002B5162">
              <w:rPr>
                <w:rFonts w:ascii="標楷體" w:eastAsia="標楷體" w:hAnsi="標楷體"/>
                <w:color w:val="FF0000"/>
              </w:rPr>
              <w:t>面</w:t>
            </w:r>
          </w:p>
        </w:tc>
      </w:tr>
      <w:tr w:rsidR="00342D83" w:rsidRPr="0091558E" w:rsidTr="00443F15">
        <w:trPr>
          <w:trHeight w:val="3451"/>
        </w:trPr>
        <w:tc>
          <w:tcPr>
            <w:tcW w:w="8296" w:type="dxa"/>
          </w:tcPr>
          <w:p w:rsidR="000A1724" w:rsidRPr="0091558E" w:rsidRDefault="008A35C7" w:rsidP="00443F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請提供</w:t>
            </w:r>
            <w:r>
              <w:rPr>
                <w:rFonts w:ascii="標楷體" w:eastAsia="標楷體" w:hAnsi="標楷體"/>
              </w:rPr>
              <w:t>1~2</w:t>
            </w:r>
            <w:r>
              <w:rPr>
                <w:rFonts w:ascii="標楷體" w:eastAsia="標楷體" w:hAnsi="標楷體" w:hint="eastAsia"/>
              </w:rPr>
              <w:t>張照片</w:t>
            </w:r>
          </w:p>
        </w:tc>
      </w:tr>
      <w:tr w:rsidR="00146C89" w:rsidRPr="0091558E" w:rsidTr="00146C89">
        <w:tc>
          <w:tcPr>
            <w:tcW w:w="8296" w:type="dxa"/>
          </w:tcPr>
          <w:p w:rsidR="00146C89" w:rsidRPr="0091558E" w:rsidRDefault="00584F93" w:rsidP="000A17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師</w:t>
            </w:r>
            <w:r w:rsidR="000C0911">
              <w:rPr>
                <w:rFonts w:ascii="標楷體" w:eastAsia="標楷體" w:hAnsi="標楷體" w:hint="eastAsia"/>
              </w:rPr>
              <w:t>生互動管道</w:t>
            </w:r>
            <w:r w:rsidR="0016760D">
              <w:rPr>
                <w:rFonts w:ascii="標楷體" w:eastAsia="標楷體" w:hAnsi="標楷體" w:hint="eastAsia"/>
              </w:rPr>
              <w:t>班級畫面</w:t>
            </w:r>
          </w:p>
        </w:tc>
      </w:tr>
      <w:tr w:rsidR="00146C89" w:rsidRPr="0091558E" w:rsidTr="00443F15">
        <w:trPr>
          <w:trHeight w:val="4150"/>
        </w:trPr>
        <w:tc>
          <w:tcPr>
            <w:tcW w:w="8296" w:type="dxa"/>
          </w:tcPr>
          <w:p w:rsidR="00146C89" w:rsidRPr="0091558E" w:rsidRDefault="00146C89" w:rsidP="000C0911">
            <w:pPr>
              <w:rPr>
                <w:rFonts w:ascii="標楷體" w:eastAsia="標楷體" w:hAnsi="標楷體"/>
              </w:rPr>
            </w:pPr>
          </w:p>
        </w:tc>
      </w:tr>
    </w:tbl>
    <w:p w:rsidR="00342D83" w:rsidRDefault="00342D83" w:rsidP="00342D83">
      <w:pPr>
        <w:jc w:val="center"/>
        <w:rPr>
          <w:rFonts w:ascii="標楷體" w:eastAsia="標楷體" w:hAnsi="標楷體"/>
        </w:rPr>
      </w:pPr>
    </w:p>
    <w:p w:rsidR="00443F15" w:rsidRDefault="00443F15" w:rsidP="00342D83">
      <w:pPr>
        <w:jc w:val="center"/>
        <w:rPr>
          <w:rFonts w:ascii="標楷體" w:eastAsia="標楷體" w:hAnsi="標楷體"/>
        </w:rPr>
      </w:pPr>
    </w:p>
    <w:p w:rsidR="00BF081F" w:rsidRDefault="00BF081F" w:rsidP="00443F15">
      <w:pPr>
        <w:pBdr>
          <w:bottom w:val="single" w:sz="12" w:space="1" w:color="auto"/>
        </w:pBdr>
        <w:ind w:right="-1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意見回饋:</w:t>
      </w:r>
      <w:r w:rsidRPr="00BF081F">
        <w:rPr>
          <w:rFonts w:ascii="標楷體" w:eastAsia="標楷體" w:hAnsi="標楷體" w:hint="eastAsia"/>
        </w:rPr>
        <w:t xml:space="preserve">                    </w:t>
      </w:r>
    </w:p>
    <w:p w:rsidR="00443F15" w:rsidRDefault="00443F15" w:rsidP="00443F15">
      <w:pPr>
        <w:pBdr>
          <w:bottom w:val="single" w:sz="12" w:space="1" w:color="auto"/>
        </w:pBdr>
        <w:ind w:right="-199"/>
        <w:rPr>
          <w:rFonts w:ascii="標楷體" w:eastAsia="標楷體" w:hAnsi="標楷體"/>
        </w:rPr>
      </w:pPr>
    </w:p>
    <w:p w:rsidR="00443F15" w:rsidRDefault="00443F15" w:rsidP="00443F15">
      <w:pPr>
        <w:ind w:right="-625"/>
        <w:rPr>
          <w:rFonts w:ascii="標楷體" w:eastAsia="標楷體" w:hAnsi="標楷體"/>
        </w:rPr>
      </w:pPr>
    </w:p>
    <w:p w:rsidR="00443F15" w:rsidRDefault="00443F15" w:rsidP="00443F15">
      <w:pPr>
        <w:pBdr>
          <w:bottom w:val="single" w:sz="12" w:space="1" w:color="auto"/>
        </w:pBdr>
        <w:ind w:right="-199"/>
        <w:rPr>
          <w:rFonts w:ascii="標楷體" w:eastAsia="標楷體" w:hAnsi="標楷體"/>
        </w:rPr>
      </w:pPr>
    </w:p>
    <w:p w:rsidR="00443F15" w:rsidRDefault="00443F15" w:rsidP="00443F15">
      <w:pPr>
        <w:ind w:right="-625"/>
        <w:rPr>
          <w:rFonts w:ascii="標楷體" w:eastAsia="標楷體" w:hAnsi="標楷體"/>
        </w:rPr>
      </w:pPr>
    </w:p>
    <w:p w:rsidR="00443F15" w:rsidRDefault="00443F15" w:rsidP="00443F15">
      <w:pPr>
        <w:pBdr>
          <w:bottom w:val="single" w:sz="12" w:space="1" w:color="auto"/>
        </w:pBdr>
        <w:ind w:right="-199"/>
        <w:rPr>
          <w:rFonts w:ascii="標楷體" w:eastAsia="標楷體" w:hAnsi="標楷體"/>
        </w:rPr>
      </w:pPr>
    </w:p>
    <w:p w:rsidR="00443F15" w:rsidRDefault="00443F15" w:rsidP="00443F15">
      <w:pPr>
        <w:ind w:right="-625"/>
        <w:rPr>
          <w:rFonts w:ascii="標楷體" w:eastAsia="標楷體" w:hAnsi="標楷體"/>
        </w:rPr>
      </w:pPr>
    </w:p>
    <w:p w:rsidR="00443F15" w:rsidRDefault="00443F15" w:rsidP="00443F15">
      <w:pPr>
        <w:pBdr>
          <w:bottom w:val="single" w:sz="12" w:space="1" w:color="auto"/>
        </w:pBdr>
        <w:ind w:right="-199"/>
        <w:rPr>
          <w:rFonts w:ascii="標楷體" w:eastAsia="標楷體" w:hAnsi="標楷體"/>
        </w:rPr>
      </w:pPr>
    </w:p>
    <w:p w:rsidR="00443F15" w:rsidRDefault="00443F15" w:rsidP="00443F15">
      <w:pPr>
        <w:ind w:right="-199"/>
        <w:rPr>
          <w:rFonts w:ascii="標楷體" w:eastAsia="標楷體" w:hAnsi="標楷體"/>
        </w:rPr>
      </w:pPr>
    </w:p>
    <w:p w:rsidR="00BF081F" w:rsidRDefault="00BF081F" w:rsidP="00267824">
      <w:pPr>
        <w:ind w:right="960"/>
        <w:jc w:val="center"/>
        <w:rPr>
          <w:rFonts w:ascii="標楷體" w:eastAsia="標楷體" w:hAnsi="標楷體"/>
        </w:rPr>
      </w:pPr>
    </w:p>
    <w:p w:rsidR="00B61F8B" w:rsidRDefault="00B61F8B" w:rsidP="00267824">
      <w:pPr>
        <w:ind w:right="960"/>
        <w:jc w:val="center"/>
        <w:rPr>
          <w:rFonts w:ascii="標楷體" w:eastAsia="標楷體" w:hAnsi="標楷體"/>
        </w:rPr>
      </w:pPr>
    </w:p>
    <w:p w:rsidR="00B61F8B" w:rsidRDefault="00B61F8B" w:rsidP="00267824">
      <w:pPr>
        <w:ind w:right="960"/>
        <w:jc w:val="center"/>
        <w:rPr>
          <w:rFonts w:ascii="標楷體" w:eastAsia="標楷體" w:hAnsi="標楷體"/>
        </w:rPr>
      </w:pPr>
    </w:p>
    <w:p w:rsidR="00B61F8B" w:rsidRDefault="00B61F8B" w:rsidP="00267824">
      <w:pPr>
        <w:ind w:right="960"/>
        <w:jc w:val="center"/>
        <w:rPr>
          <w:rFonts w:ascii="標楷體" w:eastAsia="標楷體" w:hAnsi="標楷體"/>
        </w:rPr>
      </w:pPr>
    </w:p>
    <w:p w:rsidR="00342D83" w:rsidRPr="0091558E" w:rsidRDefault="00BF081F" w:rsidP="00A95D18">
      <w:pPr>
        <w:ind w:right="-3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</w:t>
      </w:r>
      <w:r w:rsidR="00443F15">
        <w:rPr>
          <w:rFonts w:ascii="標楷體" w:eastAsia="標楷體" w:hAnsi="標楷體" w:hint="eastAsia"/>
        </w:rPr>
        <w:t xml:space="preserve">        </w:t>
      </w:r>
      <w:r w:rsidR="007F2615">
        <w:rPr>
          <w:rFonts w:ascii="標楷體" w:eastAsia="標楷體" w:hAnsi="標楷體" w:hint="eastAsia"/>
        </w:rPr>
        <w:t>授課教師簽名</w:t>
      </w:r>
      <w:r w:rsidR="007F2615" w:rsidRPr="00A95D18">
        <w:rPr>
          <w:rFonts w:ascii="標楷體" w:eastAsia="標楷體" w:hAnsi="標楷體" w:hint="eastAsia"/>
        </w:rPr>
        <w:t xml:space="preserve">:  </w:t>
      </w:r>
      <w:r w:rsidR="00A95D18">
        <w:rPr>
          <w:rFonts w:ascii="標楷體" w:eastAsia="標楷體" w:hAnsi="標楷體" w:hint="eastAsia"/>
        </w:rPr>
        <w:t>____________________</w:t>
      </w:r>
    </w:p>
    <w:p w:rsidR="00342D83" w:rsidRPr="0091558E" w:rsidRDefault="00342D83" w:rsidP="00342D83">
      <w:pPr>
        <w:jc w:val="center"/>
        <w:rPr>
          <w:rFonts w:ascii="標楷體" w:eastAsia="標楷體" w:hAnsi="標楷體"/>
        </w:rPr>
      </w:pPr>
    </w:p>
    <w:sectPr w:rsidR="00342D83" w:rsidRPr="009155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BE9" w:rsidRDefault="00F96BE9" w:rsidP="0077650D">
      <w:r>
        <w:separator/>
      </w:r>
    </w:p>
  </w:endnote>
  <w:endnote w:type="continuationSeparator" w:id="0">
    <w:p w:rsidR="00F96BE9" w:rsidRDefault="00F96BE9" w:rsidP="0077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BE9" w:rsidRDefault="00F96BE9" w:rsidP="0077650D">
      <w:r>
        <w:separator/>
      </w:r>
    </w:p>
  </w:footnote>
  <w:footnote w:type="continuationSeparator" w:id="0">
    <w:p w:rsidR="00F96BE9" w:rsidRDefault="00F96BE9" w:rsidP="00776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83"/>
    <w:rsid w:val="000161AC"/>
    <w:rsid w:val="00032469"/>
    <w:rsid w:val="00051517"/>
    <w:rsid w:val="0009007B"/>
    <w:rsid w:val="000A1724"/>
    <w:rsid w:val="000C0911"/>
    <w:rsid w:val="00111C53"/>
    <w:rsid w:val="00146C89"/>
    <w:rsid w:val="00150AFA"/>
    <w:rsid w:val="0016760D"/>
    <w:rsid w:val="001702A5"/>
    <w:rsid w:val="001A4AC1"/>
    <w:rsid w:val="001B6F4D"/>
    <w:rsid w:val="0024274A"/>
    <w:rsid w:val="00267824"/>
    <w:rsid w:val="002B5162"/>
    <w:rsid w:val="00342D83"/>
    <w:rsid w:val="00351127"/>
    <w:rsid w:val="00354191"/>
    <w:rsid w:val="00383A00"/>
    <w:rsid w:val="003B7CA4"/>
    <w:rsid w:val="00443F15"/>
    <w:rsid w:val="00461562"/>
    <w:rsid w:val="004B40D2"/>
    <w:rsid w:val="004D695C"/>
    <w:rsid w:val="004D7C08"/>
    <w:rsid w:val="004F23F0"/>
    <w:rsid w:val="005076CB"/>
    <w:rsid w:val="00515504"/>
    <w:rsid w:val="0055326D"/>
    <w:rsid w:val="00584F93"/>
    <w:rsid w:val="00596A2F"/>
    <w:rsid w:val="006324F6"/>
    <w:rsid w:val="006D61A6"/>
    <w:rsid w:val="006D772E"/>
    <w:rsid w:val="00710618"/>
    <w:rsid w:val="0071509A"/>
    <w:rsid w:val="007672EB"/>
    <w:rsid w:val="0077650D"/>
    <w:rsid w:val="007E52DD"/>
    <w:rsid w:val="007F2615"/>
    <w:rsid w:val="007F6D89"/>
    <w:rsid w:val="00801935"/>
    <w:rsid w:val="0081437C"/>
    <w:rsid w:val="008436BE"/>
    <w:rsid w:val="008641BC"/>
    <w:rsid w:val="008A35C7"/>
    <w:rsid w:val="00914DE9"/>
    <w:rsid w:val="0091558E"/>
    <w:rsid w:val="00A03CB5"/>
    <w:rsid w:val="00A3090C"/>
    <w:rsid w:val="00A40254"/>
    <w:rsid w:val="00A52F22"/>
    <w:rsid w:val="00A95D18"/>
    <w:rsid w:val="00AE7CA8"/>
    <w:rsid w:val="00B12BCF"/>
    <w:rsid w:val="00B47599"/>
    <w:rsid w:val="00B61F8B"/>
    <w:rsid w:val="00B8368F"/>
    <w:rsid w:val="00BC3FEA"/>
    <w:rsid w:val="00BF081F"/>
    <w:rsid w:val="00C55C54"/>
    <w:rsid w:val="00C73B1E"/>
    <w:rsid w:val="00CA5A8C"/>
    <w:rsid w:val="00CB47D3"/>
    <w:rsid w:val="00CE5188"/>
    <w:rsid w:val="00D23F05"/>
    <w:rsid w:val="00D61247"/>
    <w:rsid w:val="00D64FD5"/>
    <w:rsid w:val="00DF7C0E"/>
    <w:rsid w:val="00E13E42"/>
    <w:rsid w:val="00E90C77"/>
    <w:rsid w:val="00EC1CDF"/>
    <w:rsid w:val="00EE3D8F"/>
    <w:rsid w:val="00F06CF6"/>
    <w:rsid w:val="00F1706C"/>
    <w:rsid w:val="00F96BE9"/>
    <w:rsid w:val="00FC27C9"/>
    <w:rsid w:val="00F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77E04"/>
  <w15:chartTrackingRefBased/>
  <w15:docId w15:val="{EEA71F21-09AA-49CA-B7F7-3CE7124C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65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6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650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5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5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29F0A-27ED-4E4F-9506-B7C643C5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 Yen Lin</dc:creator>
  <cp:keywords/>
  <dc:description/>
  <cp:lastModifiedBy>user</cp:lastModifiedBy>
  <cp:revision>75</cp:revision>
  <cp:lastPrinted>2020-04-25T09:37:00Z</cp:lastPrinted>
  <dcterms:created xsi:type="dcterms:W3CDTF">2020-04-23T08:38:00Z</dcterms:created>
  <dcterms:modified xsi:type="dcterms:W3CDTF">2020-04-25T09:48:00Z</dcterms:modified>
</cp:coreProperties>
</file>